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CF" w:rsidRDefault="002C70CF" w:rsidP="00810DD5">
      <w:pPr>
        <w:jc w:val="center"/>
        <w:rPr>
          <w:rFonts w:ascii="Book Antiqua" w:hAnsi="Book Antiqua" w:cs="Book Antiqua"/>
          <w:b/>
          <w:bCs/>
          <w:szCs w:val="24"/>
          <w:lang w:val="en-US"/>
        </w:rPr>
      </w:pPr>
      <w:r w:rsidRPr="00114879">
        <w:rPr>
          <w:rFonts w:ascii="Book Antiqua" w:hAnsi="Book Antiqu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6pt;height:36.75pt;visibility:visible">
            <v:imagedata r:id="rId4" o:title=""/>
          </v:shape>
        </w:pict>
      </w:r>
    </w:p>
    <w:p w:rsidR="002C70CF" w:rsidRDefault="002C70CF" w:rsidP="00810DD5">
      <w:pPr>
        <w:jc w:val="center"/>
        <w:rPr>
          <w:rFonts w:ascii="Book Antiqua" w:hAnsi="Book Antiqua" w:cs="Book Antiqua"/>
          <w:b/>
          <w:bCs/>
          <w:szCs w:val="24"/>
          <w:lang w:val="en-US"/>
        </w:rPr>
      </w:pPr>
    </w:p>
    <w:p w:rsidR="002C70CF" w:rsidRDefault="002C70CF" w:rsidP="00810D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C70CF" w:rsidRDefault="002C70CF" w:rsidP="00810D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2C70CF" w:rsidRDefault="002C70CF" w:rsidP="00810D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КУЗНЕЧНИНСКОЕ ГОРОДСКОЕ ПОСЕЛЕНИЕ</w:t>
      </w:r>
    </w:p>
    <w:p w:rsidR="002C70CF" w:rsidRDefault="002C70CF" w:rsidP="00810D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2C70CF" w:rsidRDefault="002C70CF" w:rsidP="00810DD5">
      <w:pPr>
        <w:jc w:val="center"/>
        <w:rPr>
          <w:szCs w:val="24"/>
        </w:rPr>
      </w:pPr>
    </w:p>
    <w:p w:rsidR="002C70CF" w:rsidRDefault="002C70CF" w:rsidP="00810DD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2C70CF" w:rsidRDefault="002C70CF" w:rsidP="00810DD5">
      <w:pPr>
        <w:rPr>
          <w:b/>
          <w:bCs/>
          <w:szCs w:val="24"/>
        </w:rPr>
      </w:pPr>
    </w:p>
    <w:p w:rsidR="002C70CF" w:rsidRDefault="002C70CF" w:rsidP="00810DD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от « 12  »  марта  2015 года   </w:t>
      </w:r>
      <w:r>
        <w:rPr>
          <w:b/>
          <w:bCs/>
          <w:sz w:val="28"/>
          <w:szCs w:val="28"/>
          <w:u w:val="single"/>
        </w:rPr>
        <w:t>№_30 .</w:t>
      </w:r>
    </w:p>
    <w:p w:rsidR="002C70CF" w:rsidRDefault="002C70CF" w:rsidP="00810DD5">
      <w:pPr>
        <w:rPr>
          <w:b/>
          <w:bCs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5pt;margin-top:5.6pt;width:330pt;height:69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" filled="f" stroked="f">
            <v:textbox>
              <w:txbxContent>
                <w:p w:rsidR="002C70CF" w:rsidRDefault="002C70CF" w:rsidP="00810DD5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«Об определении  территории, в пределах </w:t>
                  </w:r>
                </w:p>
                <w:p w:rsidR="002C70CF" w:rsidRDefault="002C70CF" w:rsidP="00810DD5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которой создаются добровольные </w:t>
                  </w:r>
                </w:p>
                <w:p w:rsidR="002C70CF" w:rsidRDefault="002C70CF" w:rsidP="00810DD5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народные дружины  поселения</w:t>
                  </w:r>
                </w:p>
              </w:txbxContent>
            </v:textbox>
          </v:shape>
        </w:pict>
      </w:r>
    </w:p>
    <w:p w:rsidR="002C70CF" w:rsidRDefault="002C70CF" w:rsidP="00810DD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2C70CF" w:rsidRDefault="002C70CF" w:rsidP="00810DD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</w:t>
      </w:r>
    </w:p>
    <w:p w:rsidR="002C70CF" w:rsidRDefault="002C70CF" w:rsidP="00810DD5">
      <w:pPr>
        <w:rPr>
          <w:szCs w:val="24"/>
        </w:rPr>
      </w:pPr>
    </w:p>
    <w:p w:rsidR="002C70CF" w:rsidRDefault="002C70CF" w:rsidP="00810DD5">
      <w:pPr>
        <w:rPr>
          <w:szCs w:val="24"/>
        </w:rPr>
      </w:pPr>
    </w:p>
    <w:p w:rsidR="002C70CF" w:rsidRDefault="002C70CF" w:rsidP="00810DD5">
      <w:pPr>
        <w:rPr>
          <w:szCs w:val="24"/>
        </w:rPr>
      </w:pPr>
    </w:p>
    <w:p w:rsidR="002C70CF" w:rsidRPr="00DB1E01" w:rsidRDefault="002C70CF" w:rsidP="00810DD5">
      <w:pPr>
        <w:jc w:val="both"/>
        <w:rPr>
          <w:szCs w:val="24"/>
        </w:rPr>
      </w:pPr>
      <w:r>
        <w:rPr>
          <w:szCs w:val="24"/>
        </w:rPr>
        <w:tab/>
      </w:r>
      <w:r w:rsidRPr="00DB1E01">
        <w:rPr>
          <w:szCs w:val="24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от 02.04.2014г. № 44-ФЗ «Об участии граждан в охране общественного порядка», от 02.04.2014г. № 70-ФЗ «О внесении изменений в отдельные законодательные акты Российской Федерации по вопросам участия граждан в охране общественного порядка», Уставом </w:t>
      </w:r>
      <w:r w:rsidRPr="00DB1E01">
        <w:rPr>
          <w:bCs/>
          <w:szCs w:val="24"/>
        </w:rPr>
        <w:t xml:space="preserve"> муниципального образования Кузнечнинское городское поселение муниципального образования Приозерский муниципальный район Ленинградской области,  Совет  депутатов муниципального образования Кузнечнинское городское поселение  РЕШИЛ:</w:t>
      </w:r>
    </w:p>
    <w:p w:rsidR="002C70CF" w:rsidRPr="00DB1E01" w:rsidRDefault="002C70CF" w:rsidP="00810DD5">
      <w:pPr>
        <w:jc w:val="both"/>
        <w:rPr>
          <w:szCs w:val="24"/>
        </w:rPr>
      </w:pPr>
    </w:p>
    <w:p w:rsidR="002C70CF" w:rsidRPr="00DB1E01" w:rsidRDefault="002C70CF" w:rsidP="002348E1">
      <w:pPr>
        <w:ind w:firstLine="708"/>
        <w:jc w:val="both"/>
        <w:rPr>
          <w:szCs w:val="24"/>
        </w:rPr>
      </w:pPr>
      <w:r w:rsidRPr="00DB1E01">
        <w:rPr>
          <w:szCs w:val="24"/>
        </w:rPr>
        <w:t>1. Определить границами территории, в пределах которой создаются добровольные народные дружины поселения – границы муниципального образования Кузнечнинское  городское поселение, установленные областным законом Ленинградской области от 01.09.2004 года № 50-оз «Об установлении границ и наделении соответствующим статусом муниципального образования Приозерский муниципальный район и муниципальных образований в его составе».</w:t>
      </w:r>
    </w:p>
    <w:p w:rsidR="002C70CF" w:rsidRPr="00DB1E01" w:rsidRDefault="002C70CF" w:rsidP="002348E1">
      <w:pPr>
        <w:widowControl w:val="0"/>
        <w:suppressAutoHyphens/>
        <w:autoSpaceDE w:val="0"/>
        <w:ind w:firstLine="708"/>
        <w:jc w:val="both"/>
        <w:rPr>
          <w:szCs w:val="24"/>
        </w:rPr>
      </w:pPr>
      <w:r w:rsidRPr="00DB1E01">
        <w:rPr>
          <w:szCs w:val="24"/>
        </w:rPr>
        <w:t>2. Настоящее решение подлежит официальному опубликованию в районной</w:t>
      </w:r>
      <w:r>
        <w:rPr>
          <w:szCs w:val="24"/>
        </w:rPr>
        <w:t xml:space="preserve"> газете «Приозерские Ведомости» </w:t>
      </w:r>
      <w:r w:rsidRPr="00DB1E01">
        <w:rPr>
          <w:szCs w:val="24"/>
        </w:rPr>
        <w:t xml:space="preserve">и размещению на официальном сайте муниципального образования Кузнечнинское городское поселение </w:t>
      </w:r>
      <w:hyperlink r:id="rId5" w:history="1">
        <w:r w:rsidRPr="00DB1E01">
          <w:rPr>
            <w:rStyle w:val="Hyperlink"/>
            <w:szCs w:val="24"/>
            <w:lang w:val="en-US"/>
          </w:rPr>
          <w:t>www</w:t>
        </w:r>
        <w:r w:rsidRPr="00DB1E01">
          <w:rPr>
            <w:rStyle w:val="Hyperlink"/>
            <w:szCs w:val="24"/>
          </w:rPr>
          <w:t>.</w:t>
        </w:r>
        <w:r w:rsidRPr="00DB1E01">
          <w:rPr>
            <w:rStyle w:val="Hyperlink"/>
            <w:szCs w:val="24"/>
            <w:lang w:val="en-US"/>
          </w:rPr>
          <w:t>kuznechnoe</w:t>
        </w:r>
        <w:r w:rsidRPr="00DB1E01">
          <w:rPr>
            <w:rStyle w:val="Hyperlink"/>
            <w:szCs w:val="24"/>
          </w:rPr>
          <w:t>.</w:t>
        </w:r>
        <w:r w:rsidRPr="00DB1E01">
          <w:rPr>
            <w:rStyle w:val="Hyperlink"/>
            <w:szCs w:val="24"/>
            <w:lang w:val="en-US"/>
          </w:rPr>
          <w:t>lenobl</w:t>
        </w:r>
        <w:r w:rsidRPr="00DB1E01">
          <w:rPr>
            <w:rStyle w:val="Hyperlink"/>
            <w:szCs w:val="24"/>
          </w:rPr>
          <w:t>.</w:t>
        </w:r>
        <w:r w:rsidRPr="00DB1E01">
          <w:rPr>
            <w:rStyle w:val="Hyperlink"/>
            <w:szCs w:val="24"/>
            <w:lang w:val="en-US"/>
          </w:rPr>
          <w:t>ru</w:t>
        </w:r>
      </w:hyperlink>
      <w:r w:rsidRPr="00DB1E01">
        <w:rPr>
          <w:szCs w:val="24"/>
        </w:rPr>
        <w:t xml:space="preserve">   в сети Интернет.</w:t>
      </w:r>
    </w:p>
    <w:p w:rsidR="002C70CF" w:rsidRPr="00DB1E01" w:rsidRDefault="002C70CF" w:rsidP="002348E1">
      <w:pPr>
        <w:widowControl w:val="0"/>
        <w:suppressAutoHyphens/>
        <w:autoSpaceDE w:val="0"/>
        <w:ind w:firstLine="708"/>
        <w:jc w:val="both"/>
        <w:rPr>
          <w:szCs w:val="24"/>
        </w:rPr>
      </w:pPr>
      <w:r w:rsidRPr="00DB1E01">
        <w:rPr>
          <w:szCs w:val="24"/>
        </w:rPr>
        <w:t>3. Настоящее решение вступает в силу со дня его официального опубликования.</w:t>
      </w:r>
    </w:p>
    <w:p w:rsidR="002C70CF" w:rsidRPr="00DB1E01" w:rsidRDefault="002C70CF" w:rsidP="00DB1E01">
      <w:pPr>
        <w:widowControl w:val="0"/>
        <w:suppressAutoHyphens/>
        <w:autoSpaceDE w:val="0"/>
        <w:ind w:firstLine="708"/>
        <w:jc w:val="both"/>
        <w:rPr>
          <w:szCs w:val="24"/>
        </w:rPr>
      </w:pPr>
      <w:r w:rsidRPr="00DB1E01">
        <w:rPr>
          <w:szCs w:val="24"/>
        </w:rPr>
        <w:t>4.  Контроль за исполнением настоящего решения  оставляю за собой.</w:t>
      </w:r>
    </w:p>
    <w:p w:rsidR="002C70CF" w:rsidRPr="00DB1E01" w:rsidRDefault="002C70CF" w:rsidP="00810DD5">
      <w:pPr>
        <w:rPr>
          <w:szCs w:val="24"/>
        </w:rPr>
      </w:pPr>
    </w:p>
    <w:p w:rsidR="002C70CF" w:rsidRDefault="002C70CF" w:rsidP="00810DD5">
      <w:pPr>
        <w:rPr>
          <w:szCs w:val="24"/>
        </w:rPr>
      </w:pPr>
      <w:r>
        <w:rPr>
          <w:szCs w:val="24"/>
        </w:rPr>
        <w:t xml:space="preserve"> </w:t>
      </w:r>
    </w:p>
    <w:p w:rsidR="002C70CF" w:rsidRDefault="002C70CF" w:rsidP="00810DD5">
      <w:pPr>
        <w:rPr>
          <w:szCs w:val="24"/>
        </w:rPr>
      </w:pPr>
    </w:p>
    <w:p w:rsidR="002C70CF" w:rsidRPr="00BD6D1C" w:rsidRDefault="002C70CF" w:rsidP="00810DD5">
      <w:pPr>
        <w:rPr>
          <w:sz w:val="28"/>
          <w:szCs w:val="28"/>
        </w:rPr>
      </w:pPr>
      <w:r>
        <w:rPr>
          <w:szCs w:val="24"/>
        </w:rPr>
        <w:t xml:space="preserve">     </w:t>
      </w:r>
      <w:r w:rsidRPr="00BD6D1C">
        <w:rPr>
          <w:sz w:val="28"/>
          <w:szCs w:val="28"/>
        </w:rPr>
        <w:t xml:space="preserve">Глава     муниципального     образования        </w:t>
      </w:r>
      <w:r w:rsidRPr="00BD6D1C">
        <w:rPr>
          <w:sz w:val="28"/>
          <w:szCs w:val="28"/>
        </w:rPr>
        <w:tab/>
      </w:r>
      <w:r w:rsidRPr="00BD6D1C">
        <w:rPr>
          <w:sz w:val="28"/>
          <w:szCs w:val="28"/>
        </w:rPr>
        <w:tab/>
        <w:t xml:space="preserve">    </w:t>
      </w:r>
      <w:r w:rsidRPr="00BD6D1C">
        <w:rPr>
          <w:sz w:val="28"/>
          <w:szCs w:val="28"/>
        </w:rPr>
        <w:tab/>
        <w:t xml:space="preserve">Авилов А.Ю.                                       </w:t>
      </w:r>
    </w:p>
    <w:p w:rsidR="002C70CF" w:rsidRDefault="002C70CF" w:rsidP="00810DD5">
      <w:pPr>
        <w:ind w:left="360"/>
        <w:rPr>
          <w:szCs w:val="24"/>
        </w:rPr>
      </w:pPr>
    </w:p>
    <w:p w:rsidR="002C70CF" w:rsidRDefault="002C70CF" w:rsidP="00810DD5">
      <w:pPr>
        <w:ind w:left="360"/>
        <w:rPr>
          <w:szCs w:val="24"/>
        </w:rPr>
      </w:pPr>
      <w:bookmarkStart w:id="0" w:name="_GoBack"/>
      <w:bookmarkEnd w:id="0"/>
    </w:p>
    <w:p w:rsidR="002C70CF" w:rsidRDefault="002C70CF" w:rsidP="00810DD5">
      <w:pPr>
        <w:ind w:left="360"/>
        <w:rPr>
          <w:szCs w:val="24"/>
        </w:rPr>
      </w:pPr>
    </w:p>
    <w:p w:rsidR="002C70CF" w:rsidRDefault="002C70CF" w:rsidP="00810DD5">
      <w:pPr>
        <w:ind w:left="360"/>
        <w:rPr>
          <w:sz w:val="20"/>
        </w:rPr>
      </w:pPr>
    </w:p>
    <w:p w:rsidR="002C70CF" w:rsidRDefault="002C70CF" w:rsidP="00810DD5">
      <w:pPr>
        <w:ind w:left="360"/>
        <w:rPr>
          <w:sz w:val="20"/>
        </w:rPr>
      </w:pPr>
    </w:p>
    <w:p w:rsidR="002C70CF" w:rsidRDefault="002C70CF" w:rsidP="00810DD5">
      <w:pPr>
        <w:ind w:left="360"/>
        <w:rPr>
          <w:sz w:val="20"/>
        </w:rPr>
      </w:pPr>
    </w:p>
    <w:p w:rsidR="002C70CF" w:rsidRDefault="002C70CF" w:rsidP="00810DD5">
      <w:pPr>
        <w:ind w:left="360"/>
        <w:rPr>
          <w:sz w:val="20"/>
        </w:rPr>
      </w:pPr>
    </w:p>
    <w:p w:rsidR="002C70CF" w:rsidRDefault="002C70CF" w:rsidP="00810DD5">
      <w:pPr>
        <w:ind w:left="360"/>
        <w:rPr>
          <w:sz w:val="20"/>
        </w:rPr>
      </w:pPr>
    </w:p>
    <w:p w:rsidR="002C70CF" w:rsidRDefault="002C70CF" w:rsidP="00810DD5">
      <w:pPr>
        <w:ind w:left="360"/>
        <w:rPr>
          <w:sz w:val="20"/>
        </w:rPr>
      </w:pPr>
    </w:p>
    <w:p w:rsidR="002C70CF" w:rsidRDefault="002C70CF" w:rsidP="00BD6D1C">
      <w:pPr>
        <w:ind w:left="360"/>
        <w:rPr>
          <w:sz w:val="28"/>
          <w:szCs w:val="28"/>
        </w:rPr>
      </w:pPr>
      <w:r>
        <w:rPr>
          <w:sz w:val="20"/>
        </w:rPr>
        <w:t>Рассылка: дело-2, СМИ-1</w:t>
      </w:r>
      <w:r>
        <w:rPr>
          <w:sz w:val="28"/>
          <w:szCs w:val="28"/>
        </w:rPr>
        <w:t xml:space="preserve">                                                                       </w:t>
      </w:r>
    </w:p>
    <w:sectPr w:rsidR="002C70CF" w:rsidSect="0086664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20C"/>
    <w:rsid w:val="00081020"/>
    <w:rsid w:val="000E220C"/>
    <w:rsid w:val="00114879"/>
    <w:rsid w:val="00140985"/>
    <w:rsid w:val="002348E1"/>
    <w:rsid w:val="00262613"/>
    <w:rsid w:val="002A2CD1"/>
    <w:rsid w:val="002C3266"/>
    <w:rsid w:val="002C70CF"/>
    <w:rsid w:val="002F5162"/>
    <w:rsid w:val="00327CAA"/>
    <w:rsid w:val="00393894"/>
    <w:rsid w:val="004065F1"/>
    <w:rsid w:val="004D7E83"/>
    <w:rsid w:val="0053317E"/>
    <w:rsid w:val="00596D87"/>
    <w:rsid w:val="005E2CA9"/>
    <w:rsid w:val="006726F6"/>
    <w:rsid w:val="0068516C"/>
    <w:rsid w:val="006F2E74"/>
    <w:rsid w:val="00743DDC"/>
    <w:rsid w:val="00747359"/>
    <w:rsid w:val="00810DD5"/>
    <w:rsid w:val="0081140A"/>
    <w:rsid w:val="00811B13"/>
    <w:rsid w:val="00814A04"/>
    <w:rsid w:val="00866640"/>
    <w:rsid w:val="009018DF"/>
    <w:rsid w:val="00A206C6"/>
    <w:rsid w:val="00AF205F"/>
    <w:rsid w:val="00B66280"/>
    <w:rsid w:val="00BD6D1C"/>
    <w:rsid w:val="00CB7502"/>
    <w:rsid w:val="00DB1E01"/>
    <w:rsid w:val="00DF32B9"/>
    <w:rsid w:val="00E326BA"/>
    <w:rsid w:val="00EE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D5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0D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0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DD5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D6D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znechnoe.lenob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1</Pages>
  <Words>323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2015-03-12T06:25:00Z</cp:lastPrinted>
  <dcterms:created xsi:type="dcterms:W3CDTF">2015-02-03T09:48:00Z</dcterms:created>
  <dcterms:modified xsi:type="dcterms:W3CDTF">2015-03-12T06:28:00Z</dcterms:modified>
</cp:coreProperties>
</file>